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5560A" w14:textId="77777777" w:rsidR="00C86FD4" w:rsidRDefault="00C86FD4" w:rsidP="00102B52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</w:p>
    <w:p w14:paraId="2D1F4996" w14:textId="48F63D2A" w:rsidR="002B2A08" w:rsidRPr="000D7C95" w:rsidRDefault="00102B52" w:rsidP="00102B52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  <w:r w:rsidRPr="000D7C95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Ulster County Housing Development Corporation</w:t>
      </w:r>
    </w:p>
    <w:p w14:paraId="3DE115A3" w14:textId="77777777" w:rsidR="00102B52" w:rsidRPr="00102B52" w:rsidRDefault="00102B52" w:rsidP="00102B52">
      <w:pPr>
        <w:spacing w:after="0"/>
        <w:jc w:val="center"/>
        <w:rPr>
          <w:rFonts w:ascii="Times New Roman" w:eastAsiaTheme="minorEastAsia" w:hAnsi="Times New Roman" w:cs="Times New Roman"/>
          <w:noProof/>
        </w:rPr>
      </w:pPr>
      <w:r w:rsidRPr="00102B52">
        <w:rPr>
          <w:rFonts w:ascii="Times New Roman" w:eastAsiaTheme="minorEastAsia" w:hAnsi="Times New Roman" w:cs="Times New Roman"/>
          <w:noProof/>
        </w:rPr>
        <w:t>PO Box 1800</w:t>
      </w:r>
    </w:p>
    <w:p w14:paraId="7F07F2D7" w14:textId="77777777" w:rsidR="00102B52" w:rsidRPr="00102B52" w:rsidRDefault="00102B52" w:rsidP="00102B52">
      <w:pPr>
        <w:spacing w:after="0"/>
        <w:jc w:val="center"/>
        <w:rPr>
          <w:rFonts w:ascii="Times New Roman" w:eastAsiaTheme="minorEastAsia" w:hAnsi="Times New Roman" w:cs="Times New Roman"/>
          <w:noProof/>
        </w:rPr>
      </w:pPr>
      <w:r w:rsidRPr="00102B52">
        <w:rPr>
          <w:rFonts w:ascii="Times New Roman" w:eastAsiaTheme="minorEastAsia" w:hAnsi="Times New Roman" w:cs="Times New Roman"/>
          <w:noProof/>
        </w:rPr>
        <w:t>Kingston, New York  12402</w:t>
      </w:r>
    </w:p>
    <w:p w14:paraId="6C381DAE" w14:textId="77777777" w:rsidR="00102B52" w:rsidRDefault="00102B52">
      <w:pPr>
        <w:rPr>
          <w:rFonts w:ascii="Times New Roman" w:hAnsi="Times New Roman" w:cs="Times New Roman"/>
          <w:sz w:val="24"/>
          <w:szCs w:val="24"/>
        </w:rPr>
      </w:pPr>
    </w:p>
    <w:p w14:paraId="28651859" w14:textId="798A6C83" w:rsidR="00C86FD4" w:rsidRDefault="00C86FD4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Board of Directors meeting</w:t>
      </w:r>
    </w:p>
    <w:p w14:paraId="2BFFAB58" w14:textId="5587D2A6" w:rsidR="00102B52" w:rsidRDefault="00FA2B40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September </w:t>
      </w:r>
      <w:r w:rsidR="001344BC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3</w:t>
      </w:r>
      <w:r w:rsidR="00C86FD4">
        <w:rPr>
          <w:rFonts w:ascii="Times New Roman" w:hAnsi="Times New Roman" w:cs="Times New Roman"/>
          <w:b/>
          <w:bCs/>
        </w:rPr>
        <w:t>, 2020</w:t>
      </w:r>
    </w:p>
    <w:p w14:paraId="7D423E91" w14:textId="298902A9" w:rsidR="00C86FD4" w:rsidRDefault="00C86FD4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Agenda</w:t>
      </w:r>
    </w:p>
    <w:p w14:paraId="0837D7E1" w14:textId="77777777" w:rsidR="00D852E7" w:rsidRDefault="00D852E7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559403C" w14:textId="3C021131" w:rsidR="00C86FD4" w:rsidRDefault="00C86FD4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65A6502" w14:textId="6B484CEF" w:rsidR="00C86FD4" w:rsidRDefault="00CD26C9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14:paraId="4FBC5B1E" w14:textId="0734D379" w:rsidR="00B903EE" w:rsidRDefault="00B903EE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14:paraId="4D281853" w14:textId="5A0D9130" w:rsidR="00CD26C9" w:rsidRDefault="00CD26C9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</w:t>
      </w:r>
      <w:r w:rsidR="00B903EE">
        <w:rPr>
          <w:rFonts w:ascii="Times New Roman" w:hAnsi="Times New Roman" w:cs="Times New Roman"/>
        </w:rPr>
        <w:t>Minutes</w:t>
      </w:r>
    </w:p>
    <w:p w14:paraId="66B2D427" w14:textId="438D1781" w:rsidR="00581DF9" w:rsidRDefault="00581DF9" w:rsidP="00E92DC2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Communications and Announcements</w:t>
      </w:r>
    </w:p>
    <w:p w14:paraId="16CB78B2" w14:textId="216C82C8" w:rsidR="00581DF9" w:rsidRDefault="00581DF9" w:rsidP="00E92DC2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Reports</w:t>
      </w:r>
    </w:p>
    <w:p w14:paraId="754DAAF8" w14:textId="77777777" w:rsidR="00581DF9" w:rsidRDefault="00581DF9" w:rsidP="00E92DC2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business:</w:t>
      </w:r>
    </w:p>
    <w:p w14:paraId="3E062A1F" w14:textId="5F73BB1C" w:rsidR="005E740D" w:rsidRDefault="005E740D" w:rsidP="00581DF9">
      <w:pPr>
        <w:pStyle w:val="ListParagraph"/>
        <w:numPr>
          <w:ilvl w:val="1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Director’s Insurance</w:t>
      </w:r>
    </w:p>
    <w:p w14:paraId="3550456B" w14:textId="7122AAF9" w:rsidR="00CD26C9" w:rsidRDefault="0078780C" w:rsidP="00581DF9">
      <w:pPr>
        <w:pStyle w:val="ListParagraph"/>
        <w:numPr>
          <w:ilvl w:val="1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session: Review of</w:t>
      </w:r>
      <w:r w:rsidR="00CC0C61">
        <w:rPr>
          <w:rFonts w:ascii="Times New Roman" w:hAnsi="Times New Roman" w:cs="Times New Roman"/>
        </w:rPr>
        <w:t xml:space="preserve"> </w:t>
      </w:r>
      <w:r w:rsidR="001D313A">
        <w:rPr>
          <w:rFonts w:ascii="Times New Roman" w:hAnsi="Times New Roman" w:cs="Times New Roman"/>
        </w:rPr>
        <w:t>RFQ respondent</w:t>
      </w:r>
      <w:bookmarkStart w:id="0" w:name="_GoBack"/>
      <w:bookmarkEnd w:id="0"/>
      <w:r w:rsidR="001344BC">
        <w:rPr>
          <w:rFonts w:ascii="Times New Roman" w:hAnsi="Times New Roman" w:cs="Times New Roman"/>
        </w:rPr>
        <w:t xml:space="preserve"> interviews</w:t>
      </w:r>
    </w:p>
    <w:p w14:paraId="0E719F2A" w14:textId="703E8715" w:rsidR="00581DF9" w:rsidRPr="00581DF9" w:rsidRDefault="00581DF9" w:rsidP="00581DF9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2AB8F510" w14:textId="341BAD3F" w:rsidR="00116C2D" w:rsidRDefault="00AF79D4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Set next meeting </w:t>
      </w:r>
    </w:p>
    <w:p w14:paraId="533A3837" w14:textId="26695E22" w:rsidR="00AF79D4" w:rsidRDefault="00AF79D4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p w14:paraId="334CF8F2" w14:textId="72AFF470" w:rsidR="00100634" w:rsidRDefault="00100634" w:rsidP="00100634">
      <w:pPr>
        <w:tabs>
          <w:tab w:val="right" w:pos="9360"/>
        </w:tabs>
        <w:spacing w:after="240"/>
        <w:rPr>
          <w:rFonts w:ascii="Times New Roman" w:hAnsi="Times New Roman" w:cs="Times New Roman"/>
        </w:rPr>
      </w:pPr>
    </w:p>
    <w:p w14:paraId="2F159E4C" w14:textId="539277A6" w:rsidR="00AC2C8C" w:rsidRPr="00100634" w:rsidRDefault="00AC2C8C" w:rsidP="00C94DA3">
      <w:pPr>
        <w:rPr>
          <w:rFonts w:ascii="Times New Roman" w:hAnsi="Times New Roman" w:cs="Times New Roman"/>
        </w:rPr>
      </w:pPr>
    </w:p>
    <w:sectPr w:rsidR="00AC2C8C" w:rsidRPr="00100634" w:rsidSect="00102B5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417CE"/>
    <w:multiLevelType w:val="hybridMultilevel"/>
    <w:tmpl w:val="FFCA7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52"/>
    <w:rsid w:val="000C5080"/>
    <w:rsid w:val="000D7C95"/>
    <w:rsid w:val="00100634"/>
    <w:rsid w:val="00102B52"/>
    <w:rsid w:val="00116C2D"/>
    <w:rsid w:val="001344BC"/>
    <w:rsid w:val="001D313A"/>
    <w:rsid w:val="002B2A08"/>
    <w:rsid w:val="004F0440"/>
    <w:rsid w:val="00581DF9"/>
    <w:rsid w:val="005E740D"/>
    <w:rsid w:val="00694DD6"/>
    <w:rsid w:val="0078780C"/>
    <w:rsid w:val="00A60429"/>
    <w:rsid w:val="00AC2C8C"/>
    <w:rsid w:val="00AF79D4"/>
    <w:rsid w:val="00B903EE"/>
    <w:rsid w:val="00C86FD4"/>
    <w:rsid w:val="00C94DA3"/>
    <w:rsid w:val="00CC0C61"/>
    <w:rsid w:val="00CD1430"/>
    <w:rsid w:val="00CD26C9"/>
    <w:rsid w:val="00D852E7"/>
    <w:rsid w:val="00E92DC2"/>
    <w:rsid w:val="00F766D2"/>
    <w:rsid w:val="00FA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9F2C8"/>
  <w15:chartTrackingRefBased/>
  <w15:docId w15:val="{F52ADF82-89AE-4CD4-9F5A-42EE3932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6C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66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5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AEE155DEE3D4F96C48290BED1EC11" ma:contentTypeVersion="11" ma:contentTypeDescription="Create a new document." ma:contentTypeScope="" ma:versionID="0a329582f197217ea2d493868f05089b">
  <xsd:schema xmlns:xsd="http://www.w3.org/2001/XMLSchema" xmlns:xs="http://www.w3.org/2001/XMLSchema" xmlns:p="http://schemas.microsoft.com/office/2006/metadata/properties" xmlns:ns1="http://schemas.microsoft.com/sharepoint/v3" xmlns:ns3="c101b93d-2743-4268-8571-351242c3eb8d" xmlns:ns4="1abed716-688e-460d-9f88-df545543e45c" targetNamespace="http://schemas.microsoft.com/office/2006/metadata/properties" ma:root="true" ma:fieldsID="04befe8464065fd70d0f6b3c662b750f" ns1:_="" ns3:_="" ns4:_="">
    <xsd:import namespace="http://schemas.microsoft.com/sharepoint/v3"/>
    <xsd:import namespace="c101b93d-2743-4268-8571-351242c3eb8d"/>
    <xsd:import namespace="1abed716-688e-460d-9f88-df545543e4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1b93d-2743-4268-8571-351242c3e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ed716-688e-460d-9f88-df545543e4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4F5144-A1FD-4BCF-AB92-704D87DC08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D2A9A5F-DF66-4153-96AC-E31BE0A97A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DA3BC-B9E3-4180-A25C-B4E674A48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01b93d-2743-4268-8571-351242c3eb8d"/>
    <ds:schemaRef ds:uri="1abed716-688e-460d-9f88-df545543e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</Words>
  <Characters>316</Characters>
  <Application>Microsoft Office Word</Application>
  <DocSecurity>0</DocSecurity>
  <Lines>2</Lines>
  <Paragraphs>1</Paragraphs>
  <ScaleCrop>false</ScaleCrop>
  <Company>Ulster County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Wright</dc:creator>
  <cp:keywords/>
  <dc:description/>
  <cp:lastModifiedBy>Evelyn Wright</cp:lastModifiedBy>
  <cp:revision>5</cp:revision>
  <cp:lastPrinted>2020-09-03T17:48:00Z</cp:lastPrinted>
  <dcterms:created xsi:type="dcterms:W3CDTF">2020-09-11T14:45:00Z</dcterms:created>
  <dcterms:modified xsi:type="dcterms:W3CDTF">2020-09-18T17:01:00Z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0x010100FCFAEE155DEE3D4F96C48290BED1EC11</vt:lpwstr>
  </property>
</Properties>
</file>